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Hell Fruits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323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8310546875"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Hell fruits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„Hell Fruits“ ir 5 ruļļu, 3 rindu un 5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“Wild  Fireball” funkcija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77.555675506591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37792" cy="1144270"/>
            <wp:effectExtent b="0" l="0" r="0" t="0"/>
            <wp:docPr id="9"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1637792" cy="114427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256622314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256622314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Izmaksātas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37939453125" w:line="229.07486915588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Katra grieziena laikā var aktivizēties “Wild Fireball” funkcija, kas pēc nejaušības principa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piešķirs 1-15 aizstājējsimbolus.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474609375" w:line="263.89434814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58837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5350" cy="662660"/>
            <wp:effectExtent b="0" l="0" r="0" t="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895350" cy="66266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7519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32000" cy="815315"/>
            <wp:effectExtent b="0" l="0" r="0" t="0"/>
            <wp:docPr id="10"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032000" cy="81531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3671875" w:line="261.893692016601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7099609375" w:line="271.141405105590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7099609375" w:line="271.141405105590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7873535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27175" cy="701002"/>
            <wp:effectExtent b="0" l="0" r="0" t="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527175" cy="70100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48740" cy="777240"/>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348740" cy="777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23315429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20092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5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30.1578092575073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62609863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1.48329734802246"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1447800" cy="528320"/>
            <wp:effectExtent b="0" l="0" r="0" t="0"/>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447800" cy="52832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03027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653540" cy="1005840"/>
            <wp:effectExtent b="0" l="0" r="0" t="0"/>
            <wp:docPr id="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65354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2900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37792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4920" cy="815340"/>
            <wp:effectExtent b="0" l="0" r="0" t="0"/>
            <wp:docPr id="3"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264920" cy="81534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72558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360839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40180" cy="1196340"/>
            <wp:effectExtent b="0" l="0" r="0" t="0"/>
            <wp:docPr id="2"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440180" cy="119634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5.5536746978759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16650390625" w:line="263.78342628479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63.4356689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24609375" w:line="240" w:lineRule="auto"/>
        <w:ind w:left="0" w:right="-1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2702560"/>
            <wp:effectExtent b="0" l="0" r="0" t="0"/>
            <wp:docPr id="4"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943600" cy="270256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07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64355" cy="1121410"/>
            <wp:effectExtent b="0" l="0" r="0" t="0"/>
            <wp:docPr id="1"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4364355" cy="112141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52587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32055664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29.0749835968017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1083984375" w:line="232.27799892425537"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9">
      <w:pPr>
        <w:spacing w:line="240" w:lineRule="auto"/>
        <w:ind w:left="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A">
      <w:pPr>
        <w:spacing w:line="240" w:lineRule="auto"/>
        <w:ind w:left="0" w:right="-15" w:firstLine="0"/>
        <w:jc w:val="both"/>
        <w:rPr>
          <w:rFonts w:ascii="Times New Roman" w:cs="Times New Roman" w:eastAsia="Times New Roman" w:hAnsi="Times New Roman"/>
          <w:sz w:val="24"/>
          <w:szCs w:val="24"/>
        </w:rPr>
      </w:pPr>
      <w:bookmarkStart w:colFirst="0" w:colLast="0" w:name="_7jm104udfwzc" w:id="2"/>
      <w:bookmarkEnd w:id="2"/>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22.8999328613281" w:top="1421.199951171875" w:left="1427.5775146484375" w:right="1380.552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7" Type="http://schemas.openxmlformats.org/officeDocument/2006/relationships/image" Target="media/image10.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11.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